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D5888" w14:textId="162C9EB8" w:rsidR="00927239" w:rsidRDefault="008C26F7">
      <w:r>
        <w:rPr>
          <w:noProof/>
        </w:rPr>
        <w:drawing>
          <wp:anchor distT="0" distB="0" distL="114300" distR="114300" simplePos="0" relativeHeight="251658240" behindDoc="1" locked="0" layoutInCell="1" allowOverlap="1" wp14:anchorId="5C382EAB" wp14:editId="2B866277">
            <wp:simplePos x="0" y="0"/>
            <wp:positionH relativeFrom="column">
              <wp:posOffset>1343123</wp:posOffset>
            </wp:positionH>
            <wp:positionV relativeFrom="paragraph">
              <wp:posOffset>265381</wp:posOffset>
            </wp:positionV>
            <wp:extent cx="828675" cy="1145540"/>
            <wp:effectExtent l="0" t="0" r="9525" b="0"/>
            <wp:wrapNone/>
            <wp:docPr id="254943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943203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27" t="28948" r="60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145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D8795C2" wp14:editId="20FD2BCF">
            <wp:simplePos x="0" y="0"/>
            <wp:positionH relativeFrom="column">
              <wp:posOffset>62523</wp:posOffset>
            </wp:positionH>
            <wp:positionV relativeFrom="paragraph">
              <wp:posOffset>281353</wp:posOffset>
            </wp:positionV>
            <wp:extent cx="823595" cy="1057942"/>
            <wp:effectExtent l="0" t="0" r="0" b="8890"/>
            <wp:wrapNone/>
            <wp:docPr id="1390723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72316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40" t="28146" r="50775" b="6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595" cy="1057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9272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F7"/>
    <w:rsid w:val="008C26F7"/>
    <w:rsid w:val="00927239"/>
    <w:rsid w:val="00961229"/>
    <w:rsid w:val="00E7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10577"/>
  <w15:chartTrackingRefBased/>
  <w15:docId w15:val="{9A3196A5-88B0-4435-8B67-29F5769AD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26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26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26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26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26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26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26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26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26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6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26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26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26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26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26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26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26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26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26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26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26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26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26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26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26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26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26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26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26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Shulem | Group Finance Ltd.</dc:creator>
  <cp:keywords/>
  <dc:description/>
  <cp:lastModifiedBy>Shulem | Group Finance Ltd.</cp:lastModifiedBy>
  <cp:revision>1</cp:revision>
  <dcterms:created xsi:type="dcterms:W3CDTF">2025-06-13T13:00:00Z</dcterms:created>
  <dcterms:modified xsi:type="dcterms:W3CDTF">2025-06-13T13:03:00Z</dcterms:modified>
</cp:coreProperties>
</file>