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0A1D3D" w14:textId="77777777" w:rsidR="006E777C" w:rsidRDefault="006E777C">
      <w:r w:rsidRPr="006E777C">
        <w:drawing>
          <wp:inline distT="0" distB="0" distL="0" distR="0" wp14:anchorId="41920689" wp14:editId="1A11989A">
            <wp:extent cx="1714500" cy="2667000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66623" w14:textId="24131491" w:rsidR="001A358F" w:rsidRDefault="001A358F"/>
    <w:p w14:paraId="3EC1CA84" w14:textId="5C0AC810" w:rsidR="006E777C" w:rsidRDefault="006E777C"/>
    <w:p w14:paraId="62D64A01" w14:textId="3C8C1E46" w:rsidR="00212D7E" w:rsidRDefault="006E777C">
      <w:r>
        <w:rPr>
          <w:noProof/>
        </w:rPr>
        <w:drawing>
          <wp:inline distT="0" distB="0" distL="0" distR="0" wp14:anchorId="689F69A6" wp14:editId="46A4F4A6">
            <wp:extent cx="2247900" cy="2247900"/>
            <wp:effectExtent l="0" t="0" r="0" b="0"/>
            <wp:docPr id="5" name="Afbeelding 5" descr="23 Best Wedge Tailed Eagle images | Wedge tailed eagle, Eagl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3 Best Wedge Tailed Eagle images | Wedge tailed eagle, Eagle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2D7E">
        <w:rPr>
          <w:noProof/>
        </w:rPr>
        <w:drawing>
          <wp:inline distT="0" distB="0" distL="0" distR="0" wp14:anchorId="4664A8D2" wp14:editId="2B53B61A">
            <wp:extent cx="5760720" cy="3240405"/>
            <wp:effectExtent l="0" t="0" r="0" b="0"/>
            <wp:docPr id="13" name="Afbeelding 13" descr="The best places to spot kangaroos | BI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he best places to spot kangaroos | BIG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2D7E" w:rsidSect="004C08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77C"/>
    <w:rsid w:val="001A358F"/>
    <w:rsid w:val="00212D7E"/>
    <w:rsid w:val="004C083D"/>
    <w:rsid w:val="006E777C"/>
    <w:rsid w:val="0082492E"/>
    <w:rsid w:val="00F2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4B982"/>
  <w15:chartTrackingRefBased/>
  <w15:docId w15:val="{DA3CA1A9-443F-48A6-A2E2-71FE6F3CF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Miller</dc:creator>
  <cp:keywords/>
  <dc:description/>
  <cp:lastModifiedBy>Mark Miller</cp:lastModifiedBy>
  <cp:revision>3</cp:revision>
  <dcterms:created xsi:type="dcterms:W3CDTF">2020-07-20T00:44:00Z</dcterms:created>
  <dcterms:modified xsi:type="dcterms:W3CDTF">2020-07-21T07:37:00Z</dcterms:modified>
</cp:coreProperties>
</file>