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4E" w:rsidRPr="0043563A" w:rsidRDefault="0020544E" w:rsidP="0020544E">
      <w:pPr>
        <w:rPr>
          <w:b/>
        </w:rPr>
      </w:pPr>
      <w:r w:rsidRPr="0043563A">
        <w:rPr>
          <w:b/>
        </w:rPr>
        <w:t>Logo treatment:</w:t>
      </w:r>
      <w:r>
        <w:rPr>
          <w:b/>
        </w:rPr>
        <w:t xml:space="preserve"> (get the logo designed)</w:t>
      </w:r>
    </w:p>
    <w:p w:rsidR="0020544E" w:rsidRDefault="0020544E" w:rsidP="0020544E">
      <w:r>
        <w:t>Wag</w:t>
      </w:r>
    </w:p>
    <w:p w:rsidR="0020544E" w:rsidRDefault="0020544E" w:rsidP="0020544E">
      <w:r>
        <w:t>My</w:t>
      </w:r>
      <w:r>
        <w:br/>
        <w:t>Day</w:t>
      </w:r>
    </w:p>
    <w:p w:rsidR="0020544E" w:rsidRDefault="0020544E" w:rsidP="0020544E"/>
    <w:p w:rsidR="0020544E" w:rsidRDefault="0020544E" w:rsidP="0020544E">
      <w:r>
        <w:t>Wag My Day</w:t>
      </w:r>
    </w:p>
    <w:p w:rsidR="0020544E" w:rsidRDefault="0020544E" w:rsidP="0020544E"/>
    <w:p w:rsidR="0020544E" w:rsidRDefault="0020544E" w:rsidP="0020544E">
      <w:r>
        <w:t xml:space="preserve">Logo icon </w:t>
      </w:r>
      <w:proofErr w:type="gramStart"/>
      <w:r>
        <w:t>is  a</w:t>
      </w:r>
      <w:proofErr w:type="gramEnd"/>
      <w:r>
        <w:t xml:space="preserve"> ‘wag’?</w:t>
      </w:r>
    </w:p>
    <w:p w:rsidR="00F3434A" w:rsidRDefault="00F3434A">
      <w:bookmarkStart w:id="0" w:name="_GoBack"/>
      <w:bookmarkEnd w:id="0"/>
    </w:p>
    <w:sectPr w:rsidR="00F3434A" w:rsidSect="00F343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44E"/>
    <w:rsid w:val="0020544E"/>
    <w:rsid w:val="00F3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F06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Macintosh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1</cp:revision>
  <dcterms:created xsi:type="dcterms:W3CDTF">2017-07-04T14:58:00Z</dcterms:created>
  <dcterms:modified xsi:type="dcterms:W3CDTF">2017-07-04T14:59:00Z</dcterms:modified>
</cp:coreProperties>
</file>