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E7663" w14:textId="77777777" w:rsidR="00C42BE5" w:rsidRPr="00C42BE5" w:rsidRDefault="00C42BE5" w:rsidP="00C42BE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 w:rsidRPr="00C42BE5">
        <w:rPr>
          <w:rFonts w:ascii="Arial" w:eastAsiaTheme="minorEastAsia" w:hAnsi="Arial" w:cs="Arial"/>
          <w:sz w:val="28"/>
          <w:szCs w:val="28"/>
        </w:rPr>
        <w:t>Recommended Care/Empfohlene</w:t>
      </w:r>
      <w:r w:rsidRPr="00C42BE5">
        <w:rPr>
          <w:rFonts w:ascii="Arial" w:eastAsiaTheme="minorEastAsia" w:hAnsi="Arial" w:cs="Arial"/>
          <w:sz w:val="28"/>
          <w:szCs w:val="28"/>
        </w:rPr>
        <w:t xml:space="preserve"> </w:t>
      </w:r>
      <w:r w:rsidRPr="00C42BE5">
        <w:rPr>
          <w:rFonts w:ascii="Arial" w:eastAsiaTheme="minorEastAsia" w:hAnsi="Arial" w:cs="Arial"/>
          <w:sz w:val="28"/>
          <w:szCs w:val="28"/>
        </w:rPr>
        <w:t>Pflege/</w:t>
      </w:r>
      <w:r w:rsidRPr="005B496B">
        <w:rPr>
          <w:rFonts w:ascii="Arial" w:eastAsiaTheme="minorEastAsia" w:hAnsi="Arial" w:cs="Arial"/>
          <w:sz w:val="28"/>
          <w:szCs w:val="28"/>
          <w:lang w:val="fr-FR"/>
        </w:rPr>
        <w:t>Soin Recommandé</w:t>
      </w:r>
    </w:p>
    <w:p w14:paraId="718097C4" w14:textId="77777777" w:rsidR="00B166DF" w:rsidRDefault="00B166DF" w:rsidP="00C42BE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</w:rPr>
      </w:pPr>
    </w:p>
    <w:p w14:paraId="6D4B384E" w14:textId="77777777" w:rsidR="00C42BE5" w:rsidRPr="005E5118" w:rsidRDefault="00C42BE5" w:rsidP="00C42BE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  <w:lang w:val="en-US"/>
        </w:rPr>
      </w:pPr>
      <w:proofErr w:type="spellStart"/>
      <w:r w:rsidRPr="005E5118">
        <w:rPr>
          <w:rFonts w:ascii="Arial" w:eastAsiaTheme="minorEastAsia" w:hAnsi="Arial" w:cs="Arial"/>
          <w:sz w:val="18"/>
          <w:szCs w:val="18"/>
          <w:lang w:val="en-US"/>
        </w:rPr>
        <w:t>Profi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x</w:t>
      </w:r>
      <w:proofErr w:type="spellEnd"/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Organics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Olive oil shampoo for braids lends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moisture, brilliance, volume and suppleness.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It prevents the scalp from itching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and protects against damages caused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by environmental conditions.</w:t>
      </w:r>
    </w:p>
    <w:p w14:paraId="79BBFD25" w14:textId="77777777" w:rsidR="00C42BE5" w:rsidRPr="00B166DF" w:rsidRDefault="00C42BE5" w:rsidP="00C42BE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</w:p>
    <w:p w14:paraId="3BEB7B8A" w14:textId="77777777" w:rsidR="00C42BE5" w:rsidRPr="00B166DF" w:rsidRDefault="00C42BE5" w:rsidP="00C42BE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  <w:r w:rsidRPr="00B166DF">
        <w:rPr>
          <w:rFonts w:ascii="Arial" w:eastAsiaTheme="minorEastAsia" w:hAnsi="Arial" w:cs="Arial"/>
          <w:sz w:val="18"/>
          <w:szCs w:val="18"/>
        </w:rPr>
        <w:t xml:space="preserve">Olive </w:t>
      </w:r>
      <w:proofErr w:type="spellStart"/>
      <w:r w:rsidRPr="00B166DF">
        <w:rPr>
          <w:rFonts w:ascii="Arial" w:eastAsiaTheme="minorEastAsia" w:hAnsi="Arial" w:cs="Arial"/>
          <w:sz w:val="18"/>
          <w:szCs w:val="18"/>
        </w:rPr>
        <w:t>Oil</w:t>
      </w:r>
      <w:proofErr w:type="spellEnd"/>
      <w:r w:rsidRPr="00B166DF">
        <w:rPr>
          <w:rFonts w:ascii="Arial" w:eastAsiaTheme="minorEastAsia" w:hAnsi="Arial" w:cs="Arial"/>
          <w:sz w:val="18"/>
          <w:szCs w:val="18"/>
        </w:rPr>
        <w:t xml:space="preserve"> Shampoo f</w:t>
      </w:r>
      <w:r w:rsidRPr="00B166DF">
        <w:rPr>
          <w:rFonts w:ascii="Arial" w:eastAsiaTheme="minorEastAsia" w:hAnsi="Arial" w:cs="Arial"/>
          <w:sz w:val="18"/>
          <w:szCs w:val="18"/>
        </w:rPr>
        <w:t>ür</w:t>
      </w:r>
      <w:r w:rsidRPr="00B166DF">
        <w:rPr>
          <w:rFonts w:ascii="Arial" w:eastAsiaTheme="minorEastAsia" w:hAnsi="Arial" w:cs="Arial"/>
          <w:sz w:val="18"/>
          <w:szCs w:val="18"/>
        </w:rPr>
        <w:t xml:space="preserve"> Zöpfchen</w:t>
      </w:r>
      <w:r w:rsidRPr="00B166DF">
        <w:rPr>
          <w:rFonts w:ascii="Arial" w:eastAsiaTheme="minorEastAsia" w:hAnsi="Arial" w:cs="Arial"/>
          <w:sz w:val="18"/>
          <w:szCs w:val="18"/>
        </w:rPr>
        <w:t xml:space="preserve"> </w:t>
      </w:r>
      <w:r w:rsidRPr="00B166DF">
        <w:rPr>
          <w:rFonts w:ascii="Arial" w:eastAsiaTheme="minorEastAsia" w:hAnsi="Arial" w:cs="Arial"/>
          <w:sz w:val="18"/>
          <w:szCs w:val="18"/>
        </w:rPr>
        <w:t>gibt ihrem Haa</w:t>
      </w:r>
      <w:bookmarkStart w:id="0" w:name="_GoBack"/>
      <w:bookmarkEnd w:id="0"/>
      <w:r w:rsidRPr="00B166DF">
        <w:rPr>
          <w:rFonts w:ascii="Arial" w:eastAsiaTheme="minorEastAsia" w:hAnsi="Arial" w:cs="Arial"/>
          <w:sz w:val="18"/>
          <w:szCs w:val="18"/>
        </w:rPr>
        <w:t>rteil Feuchtigkeit, Glanz,</w:t>
      </w:r>
      <w:r w:rsidR="00B166DF" w:rsidRPr="00B166DF">
        <w:rPr>
          <w:rFonts w:ascii="Arial" w:eastAsiaTheme="minorEastAsia" w:hAnsi="Arial" w:cs="Arial"/>
          <w:sz w:val="18"/>
          <w:szCs w:val="18"/>
        </w:rPr>
        <w:t xml:space="preserve"> </w:t>
      </w:r>
      <w:r w:rsidRPr="00B166DF">
        <w:rPr>
          <w:rFonts w:ascii="Arial" w:eastAsiaTheme="minorEastAsia" w:hAnsi="Arial" w:cs="Arial"/>
          <w:sz w:val="18"/>
          <w:szCs w:val="18"/>
        </w:rPr>
        <w:t>F</w:t>
      </w:r>
      <w:r w:rsidRPr="00B166DF">
        <w:rPr>
          <w:rFonts w:ascii="Arial" w:eastAsiaTheme="minorEastAsia" w:hAnsi="Arial" w:cs="Arial"/>
          <w:sz w:val="18"/>
          <w:szCs w:val="18"/>
        </w:rPr>
        <w:t>ü</w:t>
      </w:r>
      <w:r w:rsidRPr="00B166DF">
        <w:rPr>
          <w:rFonts w:ascii="Arial" w:eastAsiaTheme="minorEastAsia" w:hAnsi="Arial" w:cs="Arial"/>
          <w:sz w:val="18"/>
          <w:szCs w:val="18"/>
        </w:rPr>
        <w:t>lle und Geschmeidigkeit. Es verhindert</w:t>
      </w:r>
      <w:r w:rsidRPr="00B166DF">
        <w:rPr>
          <w:rFonts w:ascii="Arial" w:eastAsiaTheme="minorEastAsia" w:hAnsi="Arial" w:cs="Arial"/>
          <w:sz w:val="18"/>
          <w:szCs w:val="18"/>
        </w:rPr>
        <w:t xml:space="preserve"> </w:t>
      </w:r>
      <w:r w:rsidRPr="00B166DF">
        <w:rPr>
          <w:rFonts w:ascii="Arial" w:eastAsiaTheme="minorEastAsia" w:hAnsi="Arial" w:cs="Arial"/>
          <w:sz w:val="18"/>
          <w:szCs w:val="18"/>
        </w:rPr>
        <w:t>Kopfjucken und sch</w:t>
      </w:r>
      <w:r w:rsidR="00B166DF" w:rsidRPr="00B166DF">
        <w:rPr>
          <w:rFonts w:ascii="Arial" w:eastAsiaTheme="minorEastAsia" w:hAnsi="Arial" w:cs="Arial"/>
          <w:sz w:val="18"/>
          <w:szCs w:val="18"/>
        </w:rPr>
        <w:t>ü</w:t>
      </w:r>
      <w:r w:rsidRPr="00B166DF">
        <w:rPr>
          <w:rFonts w:ascii="Arial" w:eastAsiaTheme="minorEastAsia" w:hAnsi="Arial" w:cs="Arial"/>
          <w:sz w:val="18"/>
          <w:szCs w:val="18"/>
        </w:rPr>
        <w:t>tzt das Haar</w:t>
      </w:r>
      <w:r w:rsidR="00B166DF" w:rsidRPr="00B166DF">
        <w:rPr>
          <w:rFonts w:ascii="Arial" w:eastAsiaTheme="minorEastAsia" w:hAnsi="Arial" w:cs="Arial"/>
          <w:sz w:val="18"/>
          <w:szCs w:val="18"/>
        </w:rPr>
        <w:t xml:space="preserve"> vor Schäden durch Umwelteinflüs</w:t>
      </w:r>
      <w:r w:rsidRPr="00B166DF">
        <w:rPr>
          <w:rFonts w:ascii="Arial" w:eastAsiaTheme="minorEastAsia" w:hAnsi="Arial" w:cs="Arial"/>
          <w:sz w:val="18"/>
          <w:szCs w:val="18"/>
        </w:rPr>
        <w:t>se.</w:t>
      </w:r>
    </w:p>
    <w:p w14:paraId="53EF23CA" w14:textId="77777777" w:rsidR="00B166DF" w:rsidRPr="00B166DF" w:rsidRDefault="00B166DF" w:rsidP="00C42BE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</w:p>
    <w:p w14:paraId="183CE13D" w14:textId="38A0E046" w:rsidR="00BD4AFF" w:rsidRPr="005E5118" w:rsidRDefault="00B166DF" w:rsidP="00B166D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  <w:lang w:val="fr-FR"/>
        </w:rPr>
      </w:pP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Le shampoing de </w:t>
      </w:r>
      <w:proofErr w:type="spellStart"/>
      <w:r w:rsidRPr="005E5118">
        <w:rPr>
          <w:rFonts w:ascii="Arial" w:eastAsiaTheme="minorEastAsia" w:hAnsi="Arial" w:cs="Arial"/>
          <w:sz w:val="18"/>
          <w:szCs w:val="18"/>
          <w:lang w:val="fr-FR"/>
        </w:rPr>
        <w:t>Profi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x</w:t>
      </w:r>
      <w:proofErr w:type="spellEnd"/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proofErr w:type="spellStart"/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Organics</w:t>
      </w:r>
      <w:proofErr w:type="spellEnd"/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d</w:t>
      </w:r>
      <w:r w:rsidR="005E5118"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huile d</w:t>
      </w:r>
      <w:r w:rsidR="005E5118"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olive pour les nattes donne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humidité, luisance, volume et souplesse.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Il empêche le prurit du cuir chevelu et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protège contre les dégâts des influences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de l</w:t>
      </w:r>
      <w:r w:rsidR="005E5118"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 w:rsidR="00C42BE5" w:rsidRPr="005E5118">
        <w:rPr>
          <w:rFonts w:ascii="Arial" w:eastAsiaTheme="minorEastAsia" w:hAnsi="Arial" w:cs="Arial"/>
          <w:sz w:val="18"/>
          <w:szCs w:val="18"/>
          <w:lang w:val="fr-FR"/>
        </w:rPr>
        <w:t>environnement.</w:t>
      </w:r>
    </w:p>
    <w:p w14:paraId="541594D9" w14:textId="77777777" w:rsidR="005E5118" w:rsidRDefault="005E5118" w:rsidP="00B166D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</w:p>
    <w:p w14:paraId="5AFC2F55" w14:textId="77777777" w:rsidR="005E5118" w:rsidRDefault="005E5118" w:rsidP="00B166D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</w:p>
    <w:p w14:paraId="17B0BC4E" w14:textId="77777777" w:rsidR="005E5118" w:rsidRDefault="005E5118" w:rsidP="00B166D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</w:p>
    <w:p w14:paraId="28CF8843" w14:textId="7B10D87F" w:rsidR="005E5118" w:rsidRPr="005E5118" w:rsidRDefault="005E5118" w:rsidP="005E511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  <w:lang w:val="en-US"/>
        </w:rPr>
      </w:pPr>
      <w:proofErr w:type="spellStart"/>
      <w:r w:rsidRPr="005E5118">
        <w:rPr>
          <w:rFonts w:ascii="Arial" w:eastAsiaTheme="minorEastAsia" w:hAnsi="Arial" w:cs="Arial"/>
          <w:sz w:val="18"/>
          <w:szCs w:val="18"/>
          <w:lang w:val="en-US"/>
        </w:rPr>
        <w:t>Profi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x</w:t>
      </w:r>
      <w:proofErr w:type="spellEnd"/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Organics Braid spray with olive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oil acts against itchiness and dandruffs. The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spray protects the hair and gives moisture.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It gives the hair a healthy look and great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brilliance, improves combing and facilitates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en-US"/>
        </w:rPr>
        <w:t>the removal of braids.</w:t>
      </w:r>
    </w:p>
    <w:p w14:paraId="2868A750" w14:textId="2EF48A41" w:rsidR="005E5118" w:rsidRPr="005E5118" w:rsidRDefault="005E5118" w:rsidP="005E511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  <w:r w:rsidRPr="005E5118">
        <w:rPr>
          <w:rFonts w:ascii="Arial" w:eastAsiaTheme="minorEastAsia" w:hAnsi="Arial" w:cs="Arial"/>
          <w:sz w:val="18"/>
          <w:szCs w:val="18"/>
        </w:rPr>
        <w:t>Zöpfchen Spray mit Olivenöl wirkt</w:t>
      </w:r>
      <w:r w:rsidRPr="005E5118">
        <w:rPr>
          <w:rFonts w:ascii="Arial" w:eastAsiaTheme="minorEastAsia" w:hAnsi="Arial" w:cs="Arial"/>
          <w:sz w:val="18"/>
          <w:szCs w:val="18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</w:rPr>
        <w:t>gegen Juckreiz und Schuppen. Das Spray</w:t>
      </w:r>
      <w:r w:rsidRPr="005E5118">
        <w:rPr>
          <w:rFonts w:ascii="Arial" w:eastAsiaTheme="minorEastAsia" w:hAnsi="Arial" w:cs="Arial"/>
          <w:sz w:val="18"/>
          <w:szCs w:val="18"/>
        </w:rPr>
        <w:t xml:space="preserve"> schü</w:t>
      </w:r>
      <w:r w:rsidRPr="005E5118">
        <w:rPr>
          <w:rFonts w:ascii="Arial" w:eastAsiaTheme="minorEastAsia" w:hAnsi="Arial" w:cs="Arial"/>
          <w:sz w:val="18"/>
          <w:szCs w:val="18"/>
        </w:rPr>
        <w:t>tzt das Haar und spendet Feuchtigkeit.</w:t>
      </w:r>
      <w:r w:rsidRPr="005E5118">
        <w:rPr>
          <w:rFonts w:ascii="Arial" w:eastAsiaTheme="minorEastAsia" w:hAnsi="Arial" w:cs="Arial"/>
          <w:sz w:val="18"/>
          <w:szCs w:val="18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</w:rPr>
        <w:t>Es verleiht dem Haar ein gesundes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</w:rPr>
        <w:t>Aussehen und tollen Glanz, verbessert die</w:t>
      </w:r>
      <w:r w:rsidRPr="005E5118">
        <w:rPr>
          <w:rFonts w:ascii="Arial" w:eastAsiaTheme="minorEastAsia" w:hAnsi="Arial" w:cs="Arial"/>
          <w:sz w:val="18"/>
          <w:szCs w:val="18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</w:rPr>
        <w:t>Kämmbarkeit und erleichtert das Entfernen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</w:rPr>
        <w:t>von Zöpfchen.</w:t>
      </w:r>
    </w:p>
    <w:p w14:paraId="7234A971" w14:textId="787F655D" w:rsidR="005E5118" w:rsidRPr="005E5118" w:rsidRDefault="005E5118" w:rsidP="005E51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FR"/>
        </w:rPr>
      </w:pPr>
      <w:r w:rsidRPr="005E5118">
        <w:rPr>
          <w:rFonts w:ascii="Arial" w:eastAsiaTheme="minorEastAsia" w:hAnsi="Arial" w:cs="Arial"/>
          <w:sz w:val="18"/>
          <w:szCs w:val="18"/>
          <w:lang w:val="fr-FR"/>
        </w:rPr>
        <w:t>L</w:t>
      </w:r>
      <w:r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>
        <w:rPr>
          <w:rFonts w:ascii="Arial" w:eastAsiaTheme="minorEastAsia" w:hAnsi="Arial" w:cs="Arial"/>
          <w:sz w:val="18"/>
          <w:szCs w:val="18"/>
          <w:lang w:val="fr-FR"/>
        </w:rPr>
        <w:t xml:space="preserve">Aérosol de </w:t>
      </w:r>
      <w:proofErr w:type="spellStart"/>
      <w:r>
        <w:rPr>
          <w:rFonts w:ascii="Arial" w:eastAsiaTheme="minorEastAsia" w:hAnsi="Arial" w:cs="Arial"/>
          <w:sz w:val="18"/>
          <w:szCs w:val="18"/>
          <w:lang w:val="fr-FR"/>
        </w:rPr>
        <w:t>Profi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x</w:t>
      </w:r>
      <w:proofErr w:type="spellEnd"/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proofErr w:type="spellStart"/>
      <w:r w:rsidRPr="005E5118">
        <w:rPr>
          <w:rFonts w:ascii="Arial" w:eastAsiaTheme="minorEastAsia" w:hAnsi="Arial" w:cs="Arial"/>
          <w:sz w:val="18"/>
          <w:szCs w:val="18"/>
          <w:lang w:val="fr-FR"/>
        </w:rPr>
        <w:t>Organics</w:t>
      </w:r>
      <w:proofErr w:type="spellEnd"/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d</w:t>
      </w:r>
      <w:r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huile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d</w:t>
      </w:r>
      <w:r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olive pour les nattes opère contre le prurit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et les pellicules. L</w:t>
      </w:r>
      <w:r>
        <w:rPr>
          <w:rFonts w:ascii="Academy Engraved LET" w:eastAsiaTheme="minorEastAsia" w:hAnsi="Academy Engraved LET" w:cs="Academy Engraved LET"/>
          <w:sz w:val="18"/>
          <w:szCs w:val="18"/>
          <w:lang w:val="fr-FR"/>
        </w:rPr>
        <w:t>’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aérosol protège les cheveux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et donne humidité. Il prête des cheveux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une apparence saine et une brillance formidable,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améliore la facilité de les peigner et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d</w:t>
      </w:r>
      <w:r>
        <w:rPr>
          <w:rFonts w:eastAsiaTheme="minorEastAsia"/>
          <w:sz w:val="18"/>
          <w:szCs w:val="18"/>
          <w:lang w:val="fr-FR"/>
        </w:rPr>
        <w:t>’</w:t>
      </w:r>
      <w:r w:rsidRPr="005E5118">
        <w:rPr>
          <w:rFonts w:ascii="Arial" w:eastAsiaTheme="minorEastAsia" w:hAnsi="Arial" w:cs="Arial"/>
          <w:sz w:val="18"/>
          <w:szCs w:val="18"/>
          <w:lang w:val="fr-FR"/>
        </w:rPr>
        <w:t>enlever des nattes.</w:t>
      </w:r>
    </w:p>
    <w:sectPr w:rsidR="005E5118" w:rsidRPr="005E5118" w:rsidSect="000F31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cademy Engraved LET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5"/>
    <w:rsid w:val="000F3176"/>
    <w:rsid w:val="005B496B"/>
    <w:rsid w:val="005E5118"/>
    <w:rsid w:val="00B166DF"/>
    <w:rsid w:val="00BD4AFF"/>
    <w:rsid w:val="00C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B6A2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Application>Microsoft Macintosh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Birgit</cp:lastModifiedBy>
  <cp:revision>4</cp:revision>
  <dcterms:created xsi:type="dcterms:W3CDTF">2016-04-13T13:31:00Z</dcterms:created>
  <dcterms:modified xsi:type="dcterms:W3CDTF">2016-04-13T13:41:00Z</dcterms:modified>
</cp:coreProperties>
</file>